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3667"/>
        <w:gridCol w:w="2390"/>
        <w:gridCol w:w="2637"/>
      </w:tblGrid>
      <w:tr w:rsidR="00FC332E" w:rsidRPr="003B1A64" w:rsidTr="0003658C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32E" w:rsidRPr="003B1A64" w:rsidRDefault="00FC332E" w:rsidP="0003658C">
            <w:pPr>
              <w:spacing w:line="360" w:lineRule="auto"/>
              <w:ind w:firstLine="710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«</w:t>
            </w:r>
            <w:proofErr w:type="gramStart"/>
            <w:r w:rsidRPr="003B1A64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gramEnd"/>
            <w:r w:rsidRPr="003B1A64">
              <w:rPr>
                <w:rFonts w:ascii="Bookman Old Style" w:hAnsi="Bookman Old Style"/>
                <w:b/>
                <w:sz w:val="26"/>
                <w:szCs w:val="26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32E" w:rsidRPr="003B1A64" w:rsidRDefault="00FC332E" w:rsidP="000365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3B1A64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32E" w:rsidRPr="003B1A64" w:rsidRDefault="00FC332E" w:rsidP="000365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3B1A64">
              <w:rPr>
                <w:rFonts w:ascii="Bookman Old Style" w:hAnsi="Bookman Old Style"/>
                <w:b/>
                <w:sz w:val="26"/>
                <w:szCs w:val="26"/>
              </w:rPr>
              <w:t>Время проведения работ (2022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32E" w:rsidRPr="003B1A64" w:rsidRDefault="00FC332E" w:rsidP="0003658C">
            <w:pPr>
              <w:spacing w:line="36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3B1A64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FC332E" w:rsidRPr="003B1A64" w:rsidTr="0003658C">
        <w:trPr>
          <w:trHeight w:val="171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32E" w:rsidRPr="003B1A64" w:rsidRDefault="00FC332E" w:rsidP="000365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«3</w:t>
            </w:r>
            <w:r w:rsidRPr="003B1A64">
              <w:rPr>
                <w:rFonts w:ascii="Bookman Old Style" w:hAnsi="Bookman Old Style"/>
                <w:sz w:val="26"/>
                <w:szCs w:val="26"/>
              </w:rPr>
              <w:t>.53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32E" w:rsidRPr="003B1A64" w:rsidRDefault="00FC332E" w:rsidP="000365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3B1A64">
              <w:rPr>
                <w:rFonts w:ascii="Bookman Old Style" w:hAnsi="Bookman Old Style"/>
                <w:sz w:val="26"/>
                <w:szCs w:val="26"/>
              </w:rPr>
              <w:t>пр-кт</w:t>
            </w:r>
            <w:proofErr w:type="spellEnd"/>
            <w:r w:rsidRPr="003B1A64">
              <w:rPr>
                <w:rFonts w:ascii="Bookman Old Style" w:hAnsi="Bookman Old Style"/>
                <w:sz w:val="26"/>
                <w:szCs w:val="26"/>
              </w:rPr>
              <w:t xml:space="preserve"> Дачный, 162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32E" w:rsidRPr="003B1A64" w:rsidRDefault="00FC332E" w:rsidP="000365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29.08–</w:t>
            </w:r>
            <w:r w:rsidRPr="003B1A64">
              <w:rPr>
                <w:rFonts w:ascii="Bookman Old Style" w:hAnsi="Bookman Old Style"/>
                <w:sz w:val="26"/>
                <w:szCs w:val="26"/>
              </w:rPr>
              <w:t>11.09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32E" w:rsidRPr="003B1A64" w:rsidRDefault="00FC332E" w:rsidP="0003658C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3B1A64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3B1A64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3B1A64">
              <w:rPr>
                <w:rFonts w:ascii="Bookman Old Style" w:hAnsi="Bookman Old Style"/>
                <w:sz w:val="26"/>
                <w:szCs w:val="26"/>
              </w:rPr>
              <w:t xml:space="preserve">» </w:t>
            </w:r>
            <w:r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3B1A64">
              <w:rPr>
                <w:rFonts w:ascii="Bookman Old Style" w:hAnsi="Bookman Old Style"/>
                <w:sz w:val="26"/>
                <w:szCs w:val="26"/>
              </w:rPr>
              <w:t xml:space="preserve"> «Воронежская генерация»</w:t>
            </w:r>
            <w:r>
              <w:rPr>
                <w:rFonts w:ascii="Bookman Old Style" w:hAnsi="Bookman Old Style"/>
                <w:sz w:val="26"/>
                <w:szCs w:val="26"/>
              </w:rPr>
              <w:t>».</w:t>
            </w:r>
          </w:p>
        </w:tc>
      </w:tr>
    </w:tbl>
    <w:p w:rsidR="00926F26" w:rsidRDefault="00926F26">
      <w:bookmarkStart w:id="0" w:name="_GoBack"/>
      <w:bookmarkEnd w:id="0"/>
    </w:p>
    <w:sectPr w:rsidR="0092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2E"/>
    <w:rsid w:val="00926F26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2022-08-05T08:01:00Z</dcterms:created>
  <dcterms:modified xsi:type="dcterms:W3CDTF">2022-08-05T08:03:00Z</dcterms:modified>
</cp:coreProperties>
</file>